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BD2E" w14:textId="4B566B87" w:rsidR="002D674D" w:rsidRPr="00275B24" w:rsidRDefault="002D674D" w:rsidP="00D11668">
      <w:pPr>
        <w:keepNext/>
        <w:spacing w:before="240" w:after="60"/>
        <w:jc w:val="center"/>
        <w:outlineLvl w:val="1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</w:pP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Complemento di </w:t>
      </w:r>
      <w:r w:rsidR="0040443C"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S</w:t>
      </w: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viluppo </w:t>
      </w:r>
      <w:r w:rsidR="0040443C"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R</w:t>
      </w: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urale </w:t>
      </w:r>
      <w:r w:rsidR="0040443C"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 xml:space="preserve">della </w:t>
      </w: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Regione Valle d’Aosta 2023-2027</w:t>
      </w:r>
    </w:p>
    <w:p w14:paraId="310F794F" w14:textId="77777777" w:rsidR="002D674D" w:rsidRPr="00275B24" w:rsidRDefault="002D674D" w:rsidP="00D11668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</w:pPr>
      <w:r w:rsidRPr="00275B24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  <w:t>SRG06 Attuazione strategie di sviluppo locale</w:t>
      </w:r>
    </w:p>
    <w:p w14:paraId="39ADAAB6" w14:textId="77777777" w:rsidR="002D674D" w:rsidRPr="00275B24" w:rsidRDefault="002D674D" w:rsidP="00D11668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it-IT"/>
        </w:rPr>
      </w:pPr>
    </w:p>
    <w:p w14:paraId="66FA1398" w14:textId="3FD206F1" w:rsidR="00803755" w:rsidRPr="00275B24" w:rsidRDefault="0040443C" w:rsidP="00D11668">
      <w:pPr>
        <w:spacing w:after="0"/>
        <w:jc w:val="center"/>
        <w:rPr>
          <w:rFonts w:asciiTheme="minorHAnsi" w:eastAsia="Times New Roman" w:hAnsiTheme="minorHAnsi" w:cstheme="minorHAnsi"/>
          <w:b/>
          <w:color w:val="000000"/>
          <w:lang w:eastAsia="it-IT"/>
        </w:rPr>
      </w:pPr>
      <w:r w:rsidRPr="00275B24">
        <w:rPr>
          <w:rFonts w:asciiTheme="minorHAnsi" w:eastAsia="Times New Roman" w:hAnsiTheme="minorHAnsi" w:cstheme="minorHAnsi"/>
          <w:b/>
          <w:color w:val="000000"/>
          <w:lang w:eastAsia="it-IT"/>
        </w:rPr>
        <w:t>BANDO MULTI</w:t>
      </w:r>
      <w:r w:rsidR="00EB3974">
        <w:rPr>
          <w:rFonts w:asciiTheme="minorHAnsi" w:eastAsia="Times New Roman" w:hAnsiTheme="minorHAnsi" w:cstheme="minorHAnsi"/>
          <w:b/>
          <w:color w:val="000000"/>
          <w:lang w:eastAsia="it-IT"/>
        </w:rPr>
        <w:t xml:space="preserve"> </w:t>
      </w:r>
      <w:r w:rsidRPr="00275B24">
        <w:rPr>
          <w:rFonts w:asciiTheme="minorHAnsi" w:eastAsia="Times New Roman" w:hAnsiTheme="minorHAnsi" w:cstheme="minorHAnsi"/>
          <w:b/>
          <w:color w:val="000000"/>
          <w:lang w:eastAsia="it-IT"/>
        </w:rPr>
        <w:t>OPERAZIONE PER LA SELEZIONE DI PROGETTI INTEGRATI DI FILIERA</w:t>
      </w:r>
    </w:p>
    <w:p w14:paraId="0E1C202E" w14:textId="518E8635" w:rsidR="0040443C" w:rsidRPr="00275B24" w:rsidRDefault="0040443C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  <w:r w:rsidRPr="00275B24">
        <w:rPr>
          <w:rFonts w:asciiTheme="minorHAnsi" w:hAnsiTheme="minorHAnsi" w:cstheme="minorHAnsi"/>
          <w:b/>
          <w:bCs/>
          <w:color w:val="000000"/>
        </w:rPr>
        <w:t>AS.3, AS.4, AS.5, AS.6</w:t>
      </w:r>
    </w:p>
    <w:p w14:paraId="1B836A04" w14:textId="77777777" w:rsidR="00D11668" w:rsidRPr="00275B24" w:rsidRDefault="00D11668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1006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D11668" w:rsidRPr="00275B24" w14:paraId="1CD8CDEC" w14:textId="77777777" w:rsidTr="002C4988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62558" w14:textId="77777777" w:rsidR="002C4988" w:rsidRDefault="002C4988" w:rsidP="00882D42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>
              <w:rPr>
                <w:rFonts w:asciiTheme="minorHAnsi" w:eastAsia="Roboto" w:hAnsiTheme="minorHAnsi" w:cstheme="minorHAnsi"/>
                <w:b/>
              </w:rPr>
              <w:t>SEZIONE I</w:t>
            </w:r>
          </w:p>
          <w:p w14:paraId="334FD41D" w14:textId="70C04258" w:rsidR="002C4988" w:rsidRDefault="002C4988" w:rsidP="00F558BB">
            <w:pPr>
              <w:widowControl w:val="0"/>
              <w:spacing w:before="120" w:after="120"/>
              <w:ind w:left="216" w:right="342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2C4988">
              <w:rPr>
                <w:rFonts w:asciiTheme="minorHAnsi" w:eastAsia="Roboto" w:hAnsiTheme="minorHAnsi" w:cstheme="minorHAnsi"/>
                <w:b/>
              </w:rPr>
              <w:t xml:space="preserve">Quadro di raffronto dei preventivi per l'acquisto di macchinari e/o attrezzature non a prezzario </w:t>
            </w:r>
          </w:p>
          <w:p w14:paraId="602C417A" w14:textId="540A89A8" w:rsidR="00D11668" w:rsidRPr="00F558BB" w:rsidRDefault="00882D42" w:rsidP="00F558BB">
            <w:pPr>
              <w:widowControl w:val="0"/>
              <w:spacing w:before="120" w:after="120"/>
              <w:ind w:left="216" w:right="342"/>
              <w:jc w:val="center"/>
              <w:rPr>
                <w:rFonts w:asciiTheme="minorHAnsi" w:eastAsia="Roboto" w:hAnsiTheme="minorHAnsi" w:cstheme="minorHAnsi"/>
                <w:bCs/>
                <w:sz w:val="20"/>
                <w:szCs w:val="20"/>
              </w:rPr>
            </w:pPr>
            <w:r w:rsidRPr="00F558BB">
              <w:rPr>
                <w:rFonts w:asciiTheme="minorHAnsi" w:eastAsia="Roboto" w:hAnsiTheme="minorHAnsi" w:cstheme="minorHAnsi"/>
                <w:bCs/>
                <w:sz w:val="20"/>
                <w:szCs w:val="20"/>
              </w:rPr>
              <w:t>(dichiarazione di certificazione e atto notorio resa ai sensi degli articoli 46 e 47 del D.P.R. 28.12.2000 n.445)</w:t>
            </w:r>
          </w:p>
        </w:tc>
      </w:tr>
    </w:tbl>
    <w:p w14:paraId="4460A017" w14:textId="77777777" w:rsidR="00D11668" w:rsidRPr="00275B24" w:rsidRDefault="00D11668" w:rsidP="002C4988">
      <w:pPr>
        <w:widowControl w:val="0"/>
        <w:spacing w:before="120" w:after="120"/>
        <w:ind w:left="97"/>
        <w:rPr>
          <w:rFonts w:asciiTheme="minorHAnsi" w:eastAsia="Roboto" w:hAnsiTheme="minorHAnsi" w:cstheme="minorHAnsi"/>
        </w:rPr>
      </w:pPr>
    </w:p>
    <w:p w14:paraId="4F220757" w14:textId="4E6BFE48" w:rsidR="00882D42" w:rsidRDefault="00882D42" w:rsidP="002C4988">
      <w:pPr>
        <w:spacing w:before="120" w:after="120"/>
        <w:jc w:val="both"/>
        <w:rPr>
          <w:rFonts w:asciiTheme="minorHAnsi" w:eastAsia="Roboto" w:hAnsiTheme="minorHAnsi" w:cstheme="minorHAnsi"/>
          <w:sz w:val="21"/>
          <w:szCs w:val="21"/>
        </w:rPr>
      </w:pPr>
      <w:r w:rsidRPr="002C4988">
        <w:rPr>
          <w:rFonts w:asciiTheme="minorHAnsi" w:eastAsia="Roboto" w:hAnsiTheme="minorHAnsi" w:cstheme="minorHAnsi"/>
          <w:sz w:val="21"/>
          <w:szCs w:val="21"/>
        </w:rPr>
        <w:t>Il/La sottoscritto/a (Cognome e nome) ____________________________________________________ Codice fiscale ___________________________, in qualità di Legale Rappresentante della Ditta ______________________________________________ avente sede legale nel Comune di ______________________________________ ( _______) in Via __________________________________ N. ______ (CAP _________), codice fiscale _________________________, Partita IVA ____________________________</w:t>
      </w:r>
    </w:p>
    <w:p w14:paraId="52272EB2" w14:textId="5FD96C6D" w:rsidR="002C4988" w:rsidRPr="002C4988" w:rsidRDefault="00DA4621" w:rsidP="002C4988">
      <w:pPr>
        <w:spacing w:before="120" w:after="120"/>
        <w:jc w:val="both"/>
        <w:rPr>
          <w:rFonts w:asciiTheme="minorHAnsi" w:eastAsia="Roboto" w:hAnsiTheme="minorHAnsi" w:cstheme="minorHAnsi"/>
          <w:sz w:val="21"/>
          <w:szCs w:val="21"/>
        </w:rPr>
      </w:pPr>
      <w:r w:rsidRPr="00DA4621">
        <w:rPr>
          <w:rFonts w:asciiTheme="minorHAnsi" w:eastAsia="Roboto" w:hAnsiTheme="minorHAnsi" w:cstheme="minorHAnsi"/>
          <w:sz w:val="21"/>
          <w:szCs w:val="21"/>
        </w:rPr>
        <w:t>in relazione all’intervento proposto a valere sul Bando pubblico multi</w:t>
      </w:r>
      <w:r>
        <w:rPr>
          <w:rFonts w:asciiTheme="minorHAnsi" w:eastAsia="Roboto" w:hAnsiTheme="minorHAnsi" w:cstheme="minorHAnsi"/>
          <w:sz w:val="21"/>
          <w:szCs w:val="21"/>
        </w:rPr>
        <w:t xml:space="preserve"> operazione</w:t>
      </w:r>
      <w:r w:rsidRPr="00DA4621">
        <w:rPr>
          <w:rFonts w:asciiTheme="minorHAnsi" w:eastAsia="Roboto" w:hAnsiTheme="minorHAnsi" w:cstheme="minorHAnsi"/>
          <w:sz w:val="21"/>
          <w:szCs w:val="21"/>
        </w:rPr>
        <w:t xml:space="preserve"> per la selezione di progetti integrati di filiera (PIF) del GAL Vall</w:t>
      </w:r>
      <w:r>
        <w:rPr>
          <w:rFonts w:asciiTheme="minorHAnsi" w:eastAsia="Roboto" w:hAnsiTheme="minorHAnsi" w:cstheme="minorHAnsi"/>
          <w:sz w:val="21"/>
          <w:szCs w:val="21"/>
        </w:rPr>
        <w:t xml:space="preserve">e d’Aosta </w:t>
      </w:r>
    </w:p>
    <w:p w14:paraId="6780672D" w14:textId="7D7F6D0E" w:rsidR="00882D42" w:rsidRDefault="00882D42" w:rsidP="002C4988">
      <w:pPr>
        <w:spacing w:before="120" w:after="120"/>
        <w:jc w:val="both"/>
        <w:rPr>
          <w:rFonts w:asciiTheme="minorHAnsi" w:eastAsia="Roboto" w:hAnsiTheme="minorHAnsi" w:cstheme="minorHAnsi"/>
          <w:sz w:val="20"/>
          <w:szCs w:val="20"/>
        </w:rPr>
      </w:pPr>
      <w:r w:rsidRPr="002C4988">
        <w:rPr>
          <w:rFonts w:asciiTheme="minorHAnsi" w:eastAsia="Roboto" w:hAnsiTheme="minorHAnsi" w:cstheme="minorHAnsi"/>
          <w:sz w:val="21"/>
          <w:szCs w:val="21"/>
        </w:rPr>
        <w:t>consapevole che le dichiarazioni mendaci, le falsità negli atti e l’esibizione di atti contenenti dati non più rispondenti a verità è punito ai sensi dell’art. 76 del DPR 445/00 con le sanzioni previste dalla legge penale e dalle leggi speciali in materia, in quanto aderente all’accordo di filiera _________________________________</w:t>
      </w:r>
      <w:r w:rsidR="002C4988">
        <w:rPr>
          <w:rFonts w:asciiTheme="minorHAnsi" w:eastAsia="Roboto" w:hAnsiTheme="minorHAnsi" w:cstheme="minorHAnsi"/>
          <w:sz w:val="21"/>
          <w:szCs w:val="21"/>
        </w:rPr>
        <w:t>_</w:t>
      </w:r>
      <w:r w:rsidRPr="002C4988">
        <w:rPr>
          <w:rFonts w:asciiTheme="minorHAnsi" w:eastAsia="Roboto" w:hAnsiTheme="minorHAnsi" w:cstheme="minorHAnsi"/>
          <w:sz w:val="21"/>
          <w:szCs w:val="21"/>
        </w:rPr>
        <w:t>___ del GAL VALL</w:t>
      </w:r>
      <w:r w:rsidR="00275B24" w:rsidRPr="002C4988">
        <w:rPr>
          <w:rFonts w:asciiTheme="minorHAnsi" w:eastAsia="Roboto" w:hAnsiTheme="minorHAnsi" w:cstheme="minorHAnsi"/>
          <w:sz w:val="21"/>
          <w:szCs w:val="21"/>
        </w:rPr>
        <w:t>E D’AOSTA</w:t>
      </w:r>
      <w:r w:rsidRPr="00275B24">
        <w:rPr>
          <w:rFonts w:asciiTheme="minorHAnsi" w:eastAsia="Roboto" w:hAnsiTheme="minorHAnsi" w:cstheme="minorHAnsi"/>
          <w:sz w:val="20"/>
          <w:szCs w:val="20"/>
        </w:rPr>
        <w:t xml:space="preserve">, </w:t>
      </w:r>
    </w:p>
    <w:p w14:paraId="1C87BD88" w14:textId="62EC2D2C" w:rsidR="002C4988" w:rsidRPr="002C4988" w:rsidRDefault="002C4988" w:rsidP="00DA4621">
      <w:pPr>
        <w:spacing w:before="360" w:after="24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>ESSENDO A CONOSCENZA CHE</w:t>
      </w:r>
    </w:p>
    <w:p w14:paraId="1E7EBF3C" w14:textId="77777777" w:rsidR="002C4988" w:rsidRPr="002C4988" w:rsidRDefault="002C4988" w:rsidP="002C4988">
      <w:pPr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la congruità di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>ogni singolo acquisto</w:t>
      </w:r>
      <w:r w:rsidRPr="002C4988">
        <w:rPr>
          <w:rFonts w:asciiTheme="minorHAnsi" w:hAnsiTheme="minorHAnsi" w:cstheme="minorHAnsi"/>
          <w:sz w:val="21"/>
          <w:szCs w:val="21"/>
        </w:rPr>
        <w:t xml:space="preserve"> deve essere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>sempre</w:t>
      </w:r>
      <w:r w:rsidRPr="002C4988">
        <w:rPr>
          <w:rFonts w:asciiTheme="minorHAnsi" w:hAnsiTheme="minorHAnsi" w:cstheme="minorHAnsi"/>
          <w:sz w:val="21"/>
          <w:szCs w:val="21"/>
        </w:rPr>
        <w:t xml:space="preserve"> giustificata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>nel progetto di investimento</w:t>
      </w:r>
      <w:r w:rsidRPr="002C4988">
        <w:rPr>
          <w:rFonts w:asciiTheme="minorHAnsi" w:hAnsiTheme="minorHAnsi" w:cstheme="minorHAnsi"/>
          <w:sz w:val="21"/>
          <w:szCs w:val="21"/>
        </w:rPr>
        <w:t xml:space="preserve"> in riferimento all’adeguatezza tecnico ed economica della fornitura in funzione del dimensionamento ed esigenze dell’impresa;</w:t>
      </w:r>
    </w:p>
    <w:p w14:paraId="7F7B1671" w14:textId="77777777" w:rsidR="002C4988" w:rsidRPr="002C4988" w:rsidRDefault="002C4988" w:rsidP="002C4988">
      <w:pPr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I preventivi devono essere 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>intestati al beneficiario, non formulati a corpo, da richiedere ed ottenere tramite lo specifico applicativo su S.I.A.N. e da rilasciarsi da almeno tre ditte in concorrenza, raffrontabili fra di loro (medesime caratteristiche tecniche ed entità) per voci di costo o offerte formulate da ditte specializzate per particolari categorie di opere non previste dagli elenchi prezzi ufficiali</w:t>
      </w:r>
      <w:r w:rsidRPr="002C4988">
        <w:rPr>
          <w:rFonts w:asciiTheme="minorHAnsi" w:hAnsiTheme="minorHAnsi" w:cstheme="minorHAnsi"/>
          <w:sz w:val="21"/>
          <w:szCs w:val="21"/>
        </w:rPr>
        <w:t>;</w:t>
      </w:r>
    </w:p>
    <w:p w14:paraId="3018EF5A" w14:textId="77777777" w:rsidR="002C4988" w:rsidRPr="002C4988" w:rsidRDefault="002C4988" w:rsidP="002C4988">
      <w:pPr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  <w:lang w:eastAsia="it-IT"/>
        </w:rPr>
        <w:t>nel caso di forniture la cui spesa ammissibile è determinabile mediante applicazione di costi unitari massimi riportati su eventuale listino prezzi è sufficiente un unico preventivo;</w:t>
      </w:r>
    </w:p>
    <w:p w14:paraId="47A324BD" w14:textId="77777777" w:rsidR="002C4988" w:rsidRPr="002C4988" w:rsidRDefault="002C4988" w:rsidP="002C4988">
      <w:pPr>
        <w:numPr>
          <w:ilvl w:val="0"/>
          <w:numId w:val="33"/>
        </w:numPr>
        <w:spacing w:after="120" w:line="240" w:lineRule="auto"/>
        <w:ind w:left="425" w:hanging="425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  <w:lang w:eastAsia="it-IT"/>
        </w:rPr>
        <w:t>Nel caso di scelta del preventivo che non risulta essere quello più economico è necessario produrre una relazione motivazionale basata sui seguenti punti: analisi costi/benefici, qualità ambientali, costi operativi e di manutenzione, redditività, assistenza tecnica ai clienti e o date di consegna.</w:t>
      </w:r>
    </w:p>
    <w:p w14:paraId="58C546B8" w14:textId="5CE76BEE" w:rsidR="002C4988" w:rsidRPr="002C4988" w:rsidRDefault="002C4988" w:rsidP="002C4988">
      <w:pPr>
        <w:numPr>
          <w:ilvl w:val="0"/>
          <w:numId w:val="33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la presente relazione attestante quanto richiesto deve essere obbligatoriamente </w:t>
      </w:r>
      <w:r w:rsidRPr="002C4988">
        <w:rPr>
          <w:rFonts w:asciiTheme="minorHAnsi" w:hAnsiTheme="minorHAnsi" w:cstheme="minorHAnsi"/>
          <w:sz w:val="21"/>
          <w:szCs w:val="21"/>
          <w:u w:val="single"/>
        </w:rPr>
        <w:t xml:space="preserve">firmata </w:t>
      </w:r>
      <w:r w:rsidRPr="002C4988">
        <w:rPr>
          <w:rFonts w:asciiTheme="minorHAnsi" w:hAnsiTheme="minorHAnsi" w:cstheme="minorHAnsi"/>
          <w:color w:val="000000"/>
          <w:sz w:val="21"/>
          <w:szCs w:val="21"/>
          <w:u w:val="single"/>
          <w:lang w:eastAsia="it-IT"/>
        </w:rPr>
        <w:t>da un professionista</w:t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 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 xml:space="preserve">abilitato e iscritto in un albo professionale se: la scelta </w:t>
      </w:r>
      <w:r w:rsidRPr="002C4988">
        <w:rPr>
          <w:rFonts w:asciiTheme="minorHAnsi" w:hAnsiTheme="minorHAnsi" w:cstheme="minorHAnsi"/>
          <w:sz w:val="21"/>
          <w:szCs w:val="21"/>
          <w:u w:val="single"/>
          <w:lang w:eastAsia="it-IT"/>
        </w:rPr>
        <w:t>non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 xml:space="preserve"> ricade sul preventivo più basso,</w:t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 nel caso di investimenti a </w:t>
      </w:r>
      <w:r w:rsidRPr="002C4988">
        <w:rPr>
          <w:rFonts w:asciiTheme="minorHAnsi" w:hAnsiTheme="minorHAnsi" w:cstheme="minorHAnsi"/>
          <w:color w:val="000000"/>
          <w:sz w:val="21"/>
          <w:szCs w:val="21"/>
          <w:u w:val="single"/>
          <w:lang w:eastAsia="it-IT"/>
        </w:rPr>
        <w:t>completamento di forniture preesistenti</w:t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 e di </w:t>
      </w:r>
      <w:r w:rsidRPr="002C4988">
        <w:rPr>
          <w:rFonts w:asciiTheme="minorHAnsi" w:hAnsiTheme="minorHAnsi" w:cstheme="minorHAnsi"/>
          <w:color w:val="000000"/>
          <w:sz w:val="21"/>
          <w:szCs w:val="21"/>
          <w:u w:val="single"/>
          <w:lang w:eastAsia="it-IT"/>
        </w:rPr>
        <w:t>acquisizioni di beni altamente specializzati</w:t>
      </w:r>
      <w:r w:rsidRPr="002C4988">
        <w:rPr>
          <w:rFonts w:asciiTheme="minorHAnsi" w:hAnsiTheme="minorHAnsi" w:cstheme="minorHAnsi"/>
          <w:sz w:val="21"/>
          <w:szCs w:val="21"/>
          <w:lang w:eastAsia="it-IT"/>
        </w:rPr>
        <w:t xml:space="preserve"> per la fornitura dei quali non vi sono ditte in concorrenza.</w:t>
      </w:r>
    </w:p>
    <w:p w14:paraId="5FEEB05D" w14:textId="2336D571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71321A16" w14:textId="77777777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3524634D" w14:textId="59F2AE75" w:rsidR="00B32BBF" w:rsidRPr="00B32BBF" w:rsidRDefault="00B32BBF" w:rsidP="00B32BBF">
      <w:pPr>
        <w:spacing w:after="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B32BBF">
        <w:rPr>
          <w:rFonts w:asciiTheme="minorHAnsi" w:hAnsiTheme="minorHAnsi" w:cstheme="minorHAnsi"/>
          <w:b/>
          <w:sz w:val="21"/>
          <w:szCs w:val="21"/>
        </w:rPr>
        <w:lastRenderedPageBreak/>
        <w:t>ATTESTA QUANTO SEGUE:</w:t>
      </w:r>
    </w:p>
    <w:p w14:paraId="04295D56" w14:textId="076055FD" w:rsidR="00B32BBF" w:rsidRPr="00B32BBF" w:rsidRDefault="00B32BBF" w:rsidP="00C52EBB">
      <w:pPr>
        <w:spacing w:before="120" w:after="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B32BBF">
        <w:rPr>
          <w:rFonts w:asciiTheme="minorHAnsi" w:hAnsiTheme="minorHAnsi" w:cstheme="minorHAnsi"/>
          <w:b/>
          <w:sz w:val="21"/>
          <w:szCs w:val="21"/>
          <w:u w:val="single"/>
        </w:rPr>
        <w:t>investimenti</w:t>
      </w:r>
      <w:r w:rsidR="00C52EBB">
        <w:rPr>
          <w:rFonts w:asciiTheme="minorHAnsi" w:hAnsiTheme="minorHAnsi" w:cstheme="minorHAnsi"/>
          <w:b/>
          <w:sz w:val="21"/>
          <w:szCs w:val="21"/>
          <w:u w:val="single"/>
        </w:rPr>
        <w:t xml:space="preserve"> per i quali è possibile compare tre preventivi</w:t>
      </w:r>
      <w:r w:rsidR="00C52EBB" w:rsidRPr="00B32BBF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14:paraId="41EE541B" w14:textId="77777777" w:rsidR="00B32BBF" w:rsidRPr="00B32BBF" w:rsidRDefault="00B32BBF" w:rsidP="00B32BBF">
      <w:pPr>
        <w:spacing w:after="0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6F1D5B8F" w14:textId="4FEC9E6B" w:rsidR="00B32BBF" w:rsidRPr="00B32BBF" w:rsidRDefault="00B32BBF" w:rsidP="00B32BBF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</w:t>
      </w:r>
      <w:r>
        <w:rPr>
          <w:rFonts w:asciiTheme="minorHAnsi" w:hAnsiTheme="minorHAnsi" w:cstheme="minorHAnsi"/>
          <w:color w:val="000000"/>
          <w:sz w:val="21"/>
          <w:szCs w:val="21"/>
        </w:rPr>
        <w:t>__________________________________________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</w:t>
      </w:r>
    </w:p>
    <w:p w14:paraId="1E492554" w14:textId="77777777" w:rsid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B32BBF" w:rsidRPr="00B32BBF" w14:paraId="0D8DE382" w14:textId="77777777" w:rsidTr="00B32BBF">
        <w:tc>
          <w:tcPr>
            <w:tcW w:w="1696" w:type="dxa"/>
          </w:tcPr>
          <w:p w14:paraId="7082EA08" w14:textId="77777777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9592E96" w14:textId="1153E6EA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1D5D3019" w14:textId="6450EB69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1B0AEF60" w14:textId="336A5537" w:rsidR="00B32BBF" w:rsidRPr="00B32BBF" w:rsidRDefault="00B32BBF" w:rsidP="00B32BBF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B32BBF" w14:paraId="071EC99F" w14:textId="77777777" w:rsidTr="00B32BBF">
        <w:tc>
          <w:tcPr>
            <w:tcW w:w="1696" w:type="dxa"/>
          </w:tcPr>
          <w:p w14:paraId="175DBD75" w14:textId="772AE750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0239F312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042EAA8C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0D516866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29DEF541" w14:textId="77777777" w:rsidTr="00B32BBF">
        <w:tc>
          <w:tcPr>
            <w:tcW w:w="1696" w:type="dxa"/>
          </w:tcPr>
          <w:p w14:paraId="1A42016C" w14:textId="5355CCCF" w:rsidR="00B32BBF" w:rsidRP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713D43E7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5662F38C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2D261ACD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1E6F642F" w14:textId="77777777" w:rsidTr="00B32BBF">
        <w:tc>
          <w:tcPr>
            <w:tcW w:w="1696" w:type="dxa"/>
          </w:tcPr>
          <w:p w14:paraId="4E132ADF" w14:textId="5F239B01" w:rsidR="00B32BBF" w:rsidRP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50609503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2441726D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7DCF8D5F" w14:textId="77777777" w:rsidR="00B32BBF" w:rsidRDefault="00B32BBF" w:rsidP="00B32BBF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1AA92966" w14:textId="77777777" w:rsid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p w14:paraId="0AA15459" w14:textId="680CF81D" w:rsidR="00B32BBF" w:rsidRP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</w:p>
    <w:p w14:paraId="6A2D8291" w14:textId="77777777" w:rsid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62861120" w14:textId="77777777" w:rsidR="00C52EBB" w:rsidRDefault="00C52EBB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6EF6E344" w14:textId="36CD11CE" w:rsidR="00B32BBF" w:rsidRPr="00B32BBF" w:rsidRDefault="00B32BBF" w:rsidP="00B32BBF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</w:t>
      </w:r>
      <w:r>
        <w:rPr>
          <w:rFonts w:asciiTheme="minorHAnsi" w:hAnsiTheme="minorHAnsi" w:cstheme="minorHAnsi"/>
          <w:color w:val="000000"/>
          <w:sz w:val="21"/>
          <w:szCs w:val="21"/>
        </w:rPr>
        <w:t>___________________________________________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______________________________</w:t>
      </w:r>
    </w:p>
    <w:p w14:paraId="1079ABCE" w14:textId="77777777" w:rsidR="00B32BBF" w:rsidRP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B32BBF" w:rsidRPr="00B32BBF" w14:paraId="34B61E92" w14:textId="77777777" w:rsidTr="00786093">
        <w:tc>
          <w:tcPr>
            <w:tcW w:w="1696" w:type="dxa"/>
          </w:tcPr>
          <w:p w14:paraId="191289C4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73BEE28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512C5916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2D6271D7" w14:textId="77777777" w:rsidR="00B32BBF" w:rsidRPr="00B32BBF" w:rsidRDefault="00B32BBF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B32BBF" w14:paraId="792D04A8" w14:textId="77777777" w:rsidTr="00786093">
        <w:tc>
          <w:tcPr>
            <w:tcW w:w="1696" w:type="dxa"/>
          </w:tcPr>
          <w:p w14:paraId="49BF9C3B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56D9716D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6EE1554F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5592BB6C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0BCA26C0" w14:textId="77777777" w:rsidTr="00786093">
        <w:tc>
          <w:tcPr>
            <w:tcW w:w="1696" w:type="dxa"/>
          </w:tcPr>
          <w:p w14:paraId="4F18ACD9" w14:textId="77777777" w:rsidR="00B32BBF" w:rsidRP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00ABD894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5BA04DC7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2FD4A4FC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B32BBF" w14:paraId="4F6704AF" w14:textId="77777777" w:rsidTr="00786093">
        <w:tc>
          <w:tcPr>
            <w:tcW w:w="1696" w:type="dxa"/>
          </w:tcPr>
          <w:p w14:paraId="653D4700" w14:textId="77777777" w:rsidR="00B32BBF" w:rsidRP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7AD9AE20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0BFA0DBF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12EDFF47" w14:textId="77777777" w:rsidR="00B32BBF" w:rsidRDefault="00B32BBF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25071AAE" w14:textId="77777777" w:rsid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</w:p>
    <w:p w14:paraId="14FF6B99" w14:textId="3F044ACB" w:rsidR="00B32BBF" w:rsidRP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</w:p>
    <w:p w14:paraId="23317F7A" w14:textId="77777777" w:rsidR="00B32BBF" w:rsidRDefault="00B32BBF" w:rsidP="00B32BBF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4BDF543F" w14:textId="77777777" w:rsidR="00C52EBB" w:rsidRPr="00B32BBF" w:rsidRDefault="00C52EBB" w:rsidP="00B32BBF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3CF441CA" w14:textId="08B6CAF8" w:rsidR="00B32BBF" w:rsidRPr="00B32BBF" w:rsidRDefault="00B32BBF" w:rsidP="00B32BBF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______________________________</w:t>
      </w:r>
      <w:r w:rsidR="00C52EBB">
        <w:rPr>
          <w:rFonts w:asciiTheme="minorHAnsi" w:hAnsiTheme="minorHAnsi" w:cstheme="minorHAnsi"/>
          <w:color w:val="000000"/>
          <w:sz w:val="21"/>
          <w:szCs w:val="21"/>
        </w:rPr>
        <w:t>____________________________________________</w:t>
      </w:r>
    </w:p>
    <w:p w14:paraId="018CAD64" w14:textId="77777777" w:rsidR="00B32BBF" w:rsidRPr="00B32BBF" w:rsidRDefault="00B32BBF" w:rsidP="00B32BBF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C52EBB" w:rsidRPr="00B32BBF" w14:paraId="28150EA8" w14:textId="77777777" w:rsidTr="00786093">
        <w:tc>
          <w:tcPr>
            <w:tcW w:w="1696" w:type="dxa"/>
          </w:tcPr>
          <w:p w14:paraId="438656CC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3BCA77B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4771C538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72A7BD46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C52EBB" w14:paraId="6C38E649" w14:textId="77777777" w:rsidTr="00786093">
        <w:tc>
          <w:tcPr>
            <w:tcW w:w="1696" w:type="dxa"/>
          </w:tcPr>
          <w:p w14:paraId="4AE00FFB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10D1FEEE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632DB5C5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6BA32114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C52EBB" w14:paraId="4CC59B5D" w14:textId="77777777" w:rsidTr="00786093">
        <w:tc>
          <w:tcPr>
            <w:tcW w:w="1696" w:type="dxa"/>
          </w:tcPr>
          <w:p w14:paraId="5DE77F9F" w14:textId="77777777" w:rsidR="00C52EBB" w:rsidRPr="00B32BBF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1517CF68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4D7C77B0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3B08698A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C52EBB" w14:paraId="6FC28882" w14:textId="77777777" w:rsidTr="00786093">
        <w:tc>
          <w:tcPr>
            <w:tcW w:w="1696" w:type="dxa"/>
          </w:tcPr>
          <w:p w14:paraId="53E61C85" w14:textId="77777777" w:rsidR="00C52EBB" w:rsidRPr="00B32BBF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3DE0FD13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7B5984CF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34490145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69523250" w14:textId="77777777" w:rsidR="00B32BBF" w:rsidRPr="00B32BBF" w:rsidRDefault="00B32BBF" w:rsidP="00B32BBF">
      <w:pPr>
        <w:pStyle w:val="Corpotesto"/>
        <w:jc w:val="left"/>
        <w:rPr>
          <w:rFonts w:asciiTheme="minorHAnsi" w:hAnsiTheme="minorHAnsi" w:cstheme="minorHAnsi"/>
          <w:color w:val="000000"/>
          <w:sz w:val="21"/>
          <w:szCs w:val="21"/>
        </w:rPr>
      </w:pPr>
    </w:p>
    <w:p w14:paraId="11612984" w14:textId="525ADC77" w:rsidR="00B32BBF" w:rsidRPr="00B32BBF" w:rsidRDefault="00B32BBF" w:rsidP="00B32BBF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</w:p>
    <w:p w14:paraId="3F22D6D6" w14:textId="77777777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p w14:paraId="19BCABB4" w14:textId="77777777" w:rsidR="00C52EBB" w:rsidRPr="00B32BBF" w:rsidRDefault="00C52EBB" w:rsidP="00C52EBB">
      <w:pPr>
        <w:pStyle w:val="Corpotesto"/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</w:pPr>
    </w:p>
    <w:p w14:paraId="7613C99E" w14:textId="4889190C" w:rsidR="00C52EBB" w:rsidRPr="00B32BBF" w:rsidRDefault="00C52EBB" w:rsidP="00C52EBB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B32BBF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B32BBF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>
        <w:rPr>
          <w:rFonts w:asciiTheme="minorHAnsi" w:hAnsiTheme="minorHAnsi" w:cstheme="minorHAnsi"/>
          <w:b/>
          <w:color w:val="000000"/>
          <w:sz w:val="21"/>
          <w:szCs w:val="21"/>
        </w:rPr>
        <w:t>___________________________________________</w:t>
      </w:r>
      <w:r w:rsidRPr="00B32BBF">
        <w:rPr>
          <w:rFonts w:asciiTheme="minorHAnsi" w:hAnsiTheme="minorHAnsi" w:cstheme="minorHAnsi"/>
          <w:color w:val="000000"/>
          <w:sz w:val="21"/>
          <w:szCs w:val="21"/>
        </w:rPr>
        <w:t>_______________________________</w:t>
      </w:r>
    </w:p>
    <w:p w14:paraId="702A9933" w14:textId="77777777" w:rsidR="00C52EBB" w:rsidRPr="00B32BBF" w:rsidRDefault="00C52EBB" w:rsidP="00C52EBB">
      <w:pPr>
        <w:pStyle w:val="Corpotesto"/>
        <w:jc w:val="left"/>
        <w:rPr>
          <w:rFonts w:asciiTheme="minorHAnsi" w:hAnsiTheme="minorHAnsi" w:cstheme="minorHAnsi"/>
          <w:b/>
          <w:i/>
          <w:color w:val="000000"/>
          <w:sz w:val="21"/>
          <w:szCs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111"/>
        <w:gridCol w:w="2284"/>
      </w:tblGrid>
      <w:tr w:rsidR="00C52EBB" w:rsidRPr="00B32BBF" w14:paraId="329A1C92" w14:textId="77777777" w:rsidTr="00786093">
        <w:tc>
          <w:tcPr>
            <w:tcW w:w="1696" w:type="dxa"/>
          </w:tcPr>
          <w:p w14:paraId="2D441B76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8DE40EE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rilasciato in data</w:t>
            </w:r>
          </w:p>
        </w:tc>
        <w:tc>
          <w:tcPr>
            <w:tcW w:w="4111" w:type="dxa"/>
          </w:tcPr>
          <w:p w14:paraId="716DB3BD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Ditta</w:t>
            </w:r>
          </w:p>
        </w:tc>
        <w:tc>
          <w:tcPr>
            <w:tcW w:w="2284" w:type="dxa"/>
          </w:tcPr>
          <w:p w14:paraId="18954C3A" w14:textId="77777777" w:rsidR="00C52EBB" w:rsidRPr="00B32BBF" w:rsidRDefault="00C52EBB" w:rsidP="00786093">
            <w:pPr>
              <w:pStyle w:val="Corpotesto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Importo (IVA esclusa) €</w:t>
            </w:r>
          </w:p>
        </w:tc>
      </w:tr>
      <w:tr w:rsidR="00C52EBB" w14:paraId="7EE31C9F" w14:textId="77777777" w:rsidTr="00786093">
        <w:tc>
          <w:tcPr>
            <w:tcW w:w="1696" w:type="dxa"/>
          </w:tcPr>
          <w:p w14:paraId="5D46DC29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1</w:t>
            </w:r>
          </w:p>
        </w:tc>
        <w:tc>
          <w:tcPr>
            <w:tcW w:w="1985" w:type="dxa"/>
          </w:tcPr>
          <w:p w14:paraId="027909E8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787DCA2B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0CC1B901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C52EBB" w14:paraId="51B14D3D" w14:textId="77777777" w:rsidTr="00786093">
        <w:tc>
          <w:tcPr>
            <w:tcW w:w="1696" w:type="dxa"/>
          </w:tcPr>
          <w:p w14:paraId="69CE07FB" w14:textId="77777777" w:rsidR="00C52EBB" w:rsidRPr="00B32BBF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2</w:t>
            </w:r>
          </w:p>
        </w:tc>
        <w:tc>
          <w:tcPr>
            <w:tcW w:w="1985" w:type="dxa"/>
          </w:tcPr>
          <w:p w14:paraId="20150AB7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6248E2D9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21338CE7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  <w:tr w:rsidR="00C52EBB" w14:paraId="4D243ABF" w14:textId="77777777" w:rsidTr="00786093">
        <w:tc>
          <w:tcPr>
            <w:tcW w:w="1696" w:type="dxa"/>
          </w:tcPr>
          <w:p w14:paraId="19ECF667" w14:textId="77777777" w:rsidR="00C52EBB" w:rsidRPr="00B32BBF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  <w:r w:rsidRPr="00B32BBF"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  <w:t>Preventivo 3</w:t>
            </w:r>
          </w:p>
        </w:tc>
        <w:tc>
          <w:tcPr>
            <w:tcW w:w="1985" w:type="dxa"/>
          </w:tcPr>
          <w:p w14:paraId="32B58DB5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4111" w:type="dxa"/>
          </w:tcPr>
          <w:p w14:paraId="7A0A2CBF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  <w:tc>
          <w:tcPr>
            <w:tcW w:w="2284" w:type="dxa"/>
          </w:tcPr>
          <w:p w14:paraId="73638CFA" w14:textId="77777777" w:rsidR="00C52EBB" w:rsidRDefault="00C52EBB" w:rsidP="00786093">
            <w:pPr>
              <w:pStyle w:val="Corpotesto"/>
              <w:spacing w:before="60" w:after="60"/>
              <w:jc w:val="left"/>
              <w:rPr>
                <w:rFonts w:asciiTheme="minorHAnsi" w:hAnsiTheme="minorHAnsi" w:cstheme="minorHAnsi"/>
                <w:b/>
                <w:i/>
                <w:color w:val="000000"/>
                <w:sz w:val="21"/>
                <w:szCs w:val="21"/>
              </w:rPr>
            </w:pPr>
          </w:p>
        </w:tc>
      </w:tr>
    </w:tbl>
    <w:p w14:paraId="01EE88D5" w14:textId="77777777" w:rsidR="00C52EBB" w:rsidRPr="00B32BBF" w:rsidRDefault="00C52EBB" w:rsidP="00C52EBB">
      <w:pPr>
        <w:pStyle w:val="Corpotesto"/>
        <w:jc w:val="left"/>
        <w:rPr>
          <w:rFonts w:asciiTheme="minorHAnsi" w:hAnsiTheme="minorHAnsi" w:cstheme="minorHAnsi"/>
          <w:color w:val="000000"/>
          <w:sz w:val="21"/>
          <w:szCs w:val="21"/>
        </w:rPr>
      </w:pPr>
    </w:p>
    <w:p w14:paraId="642197EE" w14:textId="6A9ADE9B" w:rsidR="002C4988" w:rsidRDefault="00C52EBB" w:rsidP="00C52EBB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eastAsia="Roboto" w:hAnsiTheme="minorHAnsi" w:cstheme="minorHAnsi"/>
          <w:sz w:val="20"/>
          <w:szCs w:val="20"/>
        </w:rPr>
      </w:pPr>
      <w:r w:rsidRPr="00B32BBF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 xml:space="preserve">Preventivo scelto con minore importo n. ___ Ditta________________ € ____________ </w:t>
      </w:r>
      <w:r w:rsidR="002C4988">
        <w:rPr>
          <w:rFonts w:asciiTheme="minorHAnsi" w:eastAsia="Roboto" w:hAnsiTheme="minorHAnsi" w:cstheme="minorHAnsi"/>
          <w:sz w:val="20"/>
          <w:szCs w:val="20"/>
        </w:rPr>
        <w:br w:type="page"/>
      </w:r>
    </w:p>
    <w:p w14:paraId="439819BB" w14:textId="77777777" w:rsidR="002C4988" w:rsidRDefault="002C4988">
      <w:pPr>
        <w:spacing w:after="0" w:line="240" w:lineRule="auto"/>
        <w:rPr>
          <w:rFonts w:asciiTheme="minorHAnsi" w:eastAsia="Roboto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2C4988" w14:paraId="4A227EDC" w14:textId="77777777" w:rsidTr="002C4988">
        <w:tc>
          <w:tcPr>
            <w:tcW w:w="10076" w:type="dxa"/>
          </w:tcPr>
          <w:p w14:paraId="35B7E826" w14:textId="6E1E6C29" w:rsidR="002C4988" w:rsidRDefault="002C4988" w:rsidP="002C4988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>
              <w:rPr>
                <w:rFonts w:asciiTheme="minorHAnsi" w:eastAsia="Roboto" w:hAnsiTheme="minorHAnsi" w:cstheme="minorHAnsi"/>
                <w:b/>
              </w:rPr>
              <w:t>SEZIONE II</w:t>
            </w:r>
          </w:p>
          <w:p w14:paraId="61FE7609" w14:textId="1ABE2108" w:rsidR="002C4988" w:rsidRDefault="002C4988" w:rsidP="002C4988">
            <w:pPr>
              <w:widowControl w:val="0"/>
              <w:spacing w:before="10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2C4988">
              <w:rPr>
                <w:rFonts w:asciiTheme="minorHAnsi" w:eastAsia="Roboto" w:hAnsiTheme="minorHAnsi" w:cstheme="minorHAnsi"/>
                <w:b/>
              </w:rPr>
              <w:t>Dichiarazione impossibilità di individuare fornitori concorrenti per l'acquisto di macchinari e/o attrezzature non a prezzario</w:t>
            </w:r>
          </w:p>
          <w:p w14:paraId="75AB5D2D" w14:textId="2EDFFD20" w:rsidR="002C4988" w:rsidRDefault="002C4988" w:rsidP="002C4988">
            <w:pPr>
              <w:widowControl w:val="0"/>
              <w:spacing w:before="10"/>
              <w:jc w:val="center"/>
              <w:rPr>
                <w:rFonts w:asciiTheme="minorHAnsi" w:eastAsia="Roboto" w:hAnsiTheme="minorHAnsi" w:cstheme="minorHAnsi"/>
              </w:rPr>
            </w:pPr>
            <w:r w:rsidRPr="00F558BB">
              <w:rPr>
                <w:rFonts w:asciiTheme="minorHAnsi" w:eastAsia="Roboto" w:hAnsiTheme="minorHAnsi" w:cstheme="minorHAnsi"/>
                <w:bCs/>
                <w:sz w:val="20"/>
                <w:szCs w:val="20"/>
              </w:rPr>
              <w:t>(dichiarazione di certificazione e atto notorio resa ai sensi degli articoli 46 e 47 del D.P.R. 28.12.2000 n.445)</w:t>
            </w:r>
          </w:p>
        </w:tc>
      </w:tr>
    </w:tbl>
    <w:p w14:paraId="1E47CAAF" w14:textId="77777777" w:rsidR="00D11668" w:rsidRPr="002C4988" w:rsidRDefault="00D11668" w:rsidP="002C4988">
      <w:pPr>
        <w:widowControl w:val="0"/>
        <w:spacing w:before="10" w:after="0"/>
        <w:rPr>
          <w:rFonts w:asciiTheme="minorHAnsi" w:eastAsia="Roboto" w:hAnsiTheme="minorHAnsi" w:cstheme="minorHAnsi"/>
          <w:sz w:val="21"/>
          <w:szCs w:val="21"/>
        </w:rPr>
      </w:pPr>
    </w:p>
    <w:p w14:paraId="38C71511" w14:textId="77777777" w:rsidR="002C4988" w:rsidRPr="002C4988" w:rsidRDefault="002C4988" w:rsidP="002C4988">
      <w:pPr>
        <w:spacing w:after="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(relazione a cura del tecnico qualificato)</w:t>
      </w:r>
    </w:p>
    <w:p w14:paraId="487FF7BB" w14:textId="77777777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ab/>
      </w: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ab/>
      </w:r>
    </w:p>
    <w:p w14:paraId="704F9081" w14:textId="64D234A2" w:rsidR="002C4988" w:rsidRPr="002C4988" w:rsidRDefault="002C4988" w:rsidP="002C4988">
      <w:pPr>
        <w:pStyle w:val="Corpotesto"/>
        <w:rPr>
          <w:rFonts w:asciiTheme="minorHAnsi" w:hAnsiTheme="minorHAnsi" w:cstheme="minorHAnsi"/>
          <w:color w:val="000000"/>
          <w:sz w:val="21"/>
          <w:szCs w:val="21"/>
        </w:rPr>
      </w:pPr>
      <w:r w:rsidRPr="002C4988">
        <w:rPr>
          <w:rFonts w:asciiTheme="minorHAnsi" w:hAnsiTheme="minorHAnsi" w:cstheme="minorHAnsi"/>
          <w:b/>
          <w:color w:val="000000"/>
          <w:sz w:val="21"/>
          <w:szCs w:val="21"/>
          <w:bdr w:val="single" w:sz="4" w:space="0" w:color="auto"/>
        </w:rPr>
        <w:t>FORNITURA …</w:t>
      </w:r>
      <w:r w:rsidRPr="002C4988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descrizione </w:t>
      </w:r>
      <w:r w:rsidRPr="002C4988">
        <w:rPr>
          <w:rFonts w:asciiTheme="minorHAnsi" w:hAnsiTheme="minorHAnsi" w:cstheme="minorHAnsi"/>
          <w:color w:val="000000"/>
          <w:sz w:val="21"/>
          <w:szCs w:val="21"/>
        </w:rPr>
        <w:t>_______________________________</w:t>
      </w:r>
    </w:p>
    <w:p w14:paraId="3767A152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14:paraId="1DA49564" w14:textId="02C89A40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Unico Preventivo richiesto Ditta_____________________ € _______________</w:t>
      </w:r>
    </w:p>
    <w:p w14:paraId="4E03E58F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14:paraId="068A7CB0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In quanto:</w:t>
      </w:r>
    </w:p>
    <w:p w14:paraId="09DE2855" w14:textId="77777777" w:rsidR="002C4988" w:rsidRPr="002C4988" w:rsidRDefault="002C4988" w:rsidP="002C4988">
      <w:pPr>
        <w:numPr>
          <w:ilvl w:val="0"/>
          <w:numId w:val="32"/>
        </w:numPr>
        <w:tabs>
          <w:tab w:val="left" w:pos="709"/>
          <w:tab w:val="left" w:pos="7920"/>
        </w:tabs>
        <w:autoSpaceDE w:val="0"/>
        <w:autoSpaceDN w:val="0"/>
        <w:adjustRightInd w:val="0"/>
        <w:spacing w:after="80" w:line="240" w:lineRule="auto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completamento di forniture preesistenti;</w:t>
      </w:r>
    </w:p>
    <w:p w14:paraId="2ABE07CB" w14:textId="77777777" w:rsidR="002C4988" w:rsidRPr="002C4988" w:rsidRDefault="002C4988" w:rsidP="002C4988">
      <w:pPr>
        <w:numPr>
          <w:ilvl w:val="0"/>
          <w:numId w:val="32"/>
        </w:numPr>
        <w:tabs>
          <w:tab w:val="left" w:pos="709"/>
          <w:tab w:val="left" w:pos="7920"/>
        </w:tabs>
        <w:autoSpaceDE w:val="0"/>
        <w:autoSpaceDN w:val="0"/>
        <w:adjustRightInd w:val="0"/>
        <w:spacing w:after="80" w:line="240" w:lineRule="auto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fornitura di bene altamente specializzato;</w:t>
      </w:r>
    </w:p>
    <w:p w14:paraId="573DB217" w14:textId="77777777" w:rsidR="002C4988" w:rsidRPr="002C4988" w:rsidRDefault="002C4988" w:rsidP="002C4988">
      <w:pPr>
        <w:pStyle w:val="Corpotesto"/>
        <w:rPr>
          <w:rFonts w:asciiTheme="minorHAnsi" w:hAnsiTheme="minorHAnsi" w:cstheme="minorHAnsi"/>
          <w:sz w:val="21"/>
          <w:szCs w:val="21"/>
        </w:rPr>
      </w:pPr>
    </w:p>
    <w:p w14:paraId="74E5F0CC" w14:textId="77777777" w:rsidR="002C4988" w:rsidRPr="002C4988" w:rsidRDefault="002C4988" w:rsidP="002C4988">
      <w:pPr>
        <w:pStyle w:val="Corpotesto"/>
        <w:spacing w:before="120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Motivi di unicità della fornitura (solo per acquisto di beni altamente specializzati):</w:t>
      </w:r>
    </w:p>
    <w:p w14:paraId="3453B726" w14:textId="5CB56033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</w:t>
      </w:r>
    </w:p>
    <w:p w14:paraId="6C59149E" w14:textId="1D797791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</w:t>
      </w:r>
    </w:p>
    <w:p w14:paraId="0AA5FC28" w14:textId="77777777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sz w:val="21"/>
          <w:szCs w:val="21"/>
        </w:rPr>
      </w:pPr>
    </w:p>
    <w:p w14:paraId="1CC74BB9" w14:textId="016001E6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 xml:space="preserve">Relazione in merito alla ragionevolezza del valore del bene per entrambe le casistiche </w:t>
      </w:r>
      <w:r w:rsidRPr="002C4988">
        <w:rPr>
          <w:rFonts w:asciiTheme="minorHAnsi" w:hAnsiTheme="minorHAnsi" w:cstheme="minorHAnsi"/>
          <w:i/>
          <w:sz w:val="21"/>
          <w:szCs w:val="21"/>
        </w:rPr>
        <w:t>(nota 1</w:t>
      </w:r>
      <w:r w:rsidR="00B15E70">
        <w:rPr>
          <w:rFonts w:asciiTheme="minorHAnsi" w:hAnsiTheme="minorHAnsi" w:cstheme="minorHAnsi"/>
          <w:i/>
          <w:sz w:val="21"/>
          <w:szCs w:val="21"/>
        </w:rPr>
        <w:t>)</w:t>
      </w:r>
      <w:r w:rsidRPr="002C4988">
        <w:rPr>
          <w:rFonts w:asciiTheme="minorHAnsi" w:hAnsiTheme="minorHAnsi" w:cstheme="minorHAnsi"/>
          <w:sz w:val="21"/>
          <w:szCs w:val="21"/>
        </w:rPr>
        <w:t>:</w:t>
      </w:r>
    </w:p>
    <w:p w14:paraId="2A919600" w14:textId="1DE264FF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000000"/>
          <w:sz w:val="21"/>
          <w:szCs w:val="21"/>
          <w:lang w:eastAsia="it-IT"/>
        </w:rPr>
      </w:pPr>
      <w:r w:rsidRPr="002C4988"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color w:val="000000"/>
          <w:sz w:val="21"/>
          <w:szCs w:val="21"/>
          <w:lang w:eastAsia="it-IT"/>
        </w:rPr>
        <w:t>________________</w:t>
      </w:r>
    </w:p>
    <w:p w14:paraId="28DF6870" w14:textId="2E345944" w:rsidR="002C4988" w:rsidRPr="002C4988" w:rsidRDefault="002C4988" w:rsidP="002C4988">
      <w:pPr>
        <w:tabs>
          <w:tab w:val="left" w:pos="7740"/>
          <w:tab w:val="left" w:pos="7920"/>
        </w:tabs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sz w:val="21"/>
          <w:szCs w:val="21"/>
        </w:rPr>
      </w:pPr>
    </w:p>
    <w:p w14:paraId="1DB656BF" w14:textId="0579AE76" w:rsidR="002C4988" w:rsidRPr="002C4988" w:rsidRDefault="002C4988" w:rsidP="002C4988">
      <w:pPr>
        <w:rPr>
          <w:rFonts w:asciiTheme="minorHAnsi" w:hAnsiTheme="minorHAnsi" w:cstheme="minorHAnsi"/>
          <w:sz w:val="18"/>
          <w:szCs w:val="18"/>
        </w:rPr>
      </w:pPr>
      <w:r w:rsidRPr="002C4988">
        <w:rPr>
          <w:rFonts w:asciiTheme="minorHAnsi" w:hAnsiTheme="minorHAnsi" w:cstheme="minorHAnsi"/>
          <w:i/>
          <w:sz w:val="18"/>
          <w:szCs w:val="18"/>
        </w:rPr>
        <w:t>(Nota1):</w:t>
      </w:r>
      <w:r w:rsidRPr="002C4988">
        <w:rPr>
          <w:rFonts w:asciiTheme="minorHAnsi" w:hAnsiTheme="minorHAnsi" w:cstheme="minorHAnsi"/>
          <w:sz w:val="18"/>
          <w:szCs w:val="18"/>
        </w:rPr>
        <w:t xml:space="preserve"> attestare la ragionevolezza del costo proposto ad aiuto in riferimento per esempio ad analoghi costi sostenuti a mq lordo per le strutture oggetto di completamento, a costi per la fornitura di beni similari anche se non raffrontabili, ecc.</w:t>
      </w:r>
    </w:p>
    <w:p w14:paraId="71B36422" w14:textId="77777777" w:rsidR="002C4988" w:rsidRDefault="002C4988" w:rsidP="002C4988">
      <w:pPr>
        <w:keepNext/>
        <w:tabs>
          <w:tab w:val="left" w:pos="0"/>
        </w:tabs>
        <w:jc w:val="both"/>
        <w:outlineLvl w:val="4"/>
        <w:rPr>
          <w:rFonts w:asciiTheme="minorHAnsi" w:hAnsiTheme="minorHAnsi" w:cstheme="minorHAnsi"/>
          <w:sz w:val="21"/>
          <w:szCs w:val="21"/>
        </w:rPr>
      </w:pPr>
    </w:p>
    <w:p w14:paraId="288912C9" w14:textId="41F1BB83" w:rsidR="002C4988" w:rsidRPr="002C4988" w:rsidRDefault="002C4988" w:rsidP="002C4988">
      <w:pPr>
        <w:keepNext/>
        <w:tabs>
          <w:tab w:val="left" w:pos="0"/>
        </w:tabs>
        <w:jc w:val="both"/>
        <w:outlineLvl w:val="4"/>
        <w:rPr>
          <w:rFonts w:asciiTheme="minorHAnsi" w:hAnsiTheme="minorHAnsi" w:cstheme="minorHAnsi"/>
          <w:sz w:val="21"/>
          <w:szCs w:val="21"/>
        </w:rPr>
      </w:pPr>
      <w:r w:rsidRPr="002C4988">
        <w:rPr>
          <w:rFonts w:asciiTheme="minorHAnsi" w:hAnsiTheme="minorHAnsi" w:cstheme="minorHAnsi"/>
          <w:sz w:val="21"/>
          <w:szCs w:val="21"/>
        </w:rPr>
        <w:t>Data, _________________________</w:t>
      </w:r>
    </w:p>
    <w:p w14:paraId="663B62B0" w14:textId="77777777" w:rsidR="002C4988" w:rsidRPr="002C4988" w:rsidRDefault="002C4988" w:rsidP="002C4988">
      <w:pPr>
        <w:tabs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</w:p>
    <w:p w14:paraId="15BD1727" w14:textId="0E802C97" w:rsidR="002C4988" w:rsidRPr="002C4988" w:rsidRDefault="002C4988" w:rsidP="002C4988">
      <w:pPr>
        <w:tabs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ab/>
        <w:t>FIRMA TECNICO</w:t>
      </w:r>
      <w:r w:rsidRPr="002C4988">
        <w:rPr>
          <w:rFonts w:asciiTheme="minorHAnsi" w:hAnsiTheme="minorHAnsi" w:cstheme="minorHAnsi"/>
          <w:b/>
          <w:sz w:val="21"/>
          <w:szCs w:val="21"/>
        </w:rPr>
        <w:tab/>
        <w:t>FIRMA RICHIEDENTE</w:t>
      </w:r>
    </w:p>
    <w:p w14:paraId="122DF39C" w14:textId="77777777" w:rsidR="002C4988" w:rsidRPr="002C4988" w:rsidRDefault="002C4988" w:rsidP="002C4988">
      <w:pPr>
        <w:tabs>
          <w:tab w:val="center" w:pos="2552"/>
          <w:tab w:val="center" w:pos="7230"/>
        </w:tabs>
        <w:rPr>
          <w:rFonts w:asciiTheme="minorHAnsi" w:hAnsiTheme="minorHAnsi" w:cstheme="minorHAnsi"/>
          <w:b/>
          <w:sz w:val="21"/>
          <w:szCs w:val="21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ab/>
      </w:r>
    </w:p>
    <w:p w14:paraId="3CCF0CA9" w14:textId="3D1FF12D" w:rsidR="00D11668" w:rsidRPr="002C4988" w:rsidRDefault="002C4988" w:rsidP="002C4988">
      <w:pPr>
        <w:tabs>
          <w:tab w:val="left" w:pos="0"/>
          <w:tab w:val="center" w:pos="2552"/>
          <w:tab w:val="center" w:pos="7230"/>
        </w:tabs>
        <w:rPr>
          <w:rFonts w:asciiTheme="minorHAnsi" w:eastAsia="Roboto" w:hAnsiTheme="minorHAnsi" w:cstheme="minorHAnsi"/>
          <w:sz w:val="20"/>
          <w:szCs w:val="20"/>
        </w:rPr>
      </w:pPr>
      <w:r w:rsidRPr="002C4988">
        <w:rPr>
          <w:rFonts w:asciiTheme="minorHAnsi" w:hAnsiTheme="minorHAnsi" w:cstheme="minorHAnsi"/>
          <w:b/>
          <w:sz w:val="21"/>
          <w:szCs w:val="21"/>
        </w:rPr>
        <w:tab/>
        <w:t>_______________________________</w:t>
      </w:r>
      <w:r w:rsidRPr="002C4988">
        <w:rPr>
          <w:rFonts w:asciiTheme="minorHAnsi" w:hAnsiTheme="minorHAnsi" w:cstheme="minorHAnsi"/>
          <w:b/>
          <w:sz w:val="21"/>
          <w:szCs w:val="21"/>
        </w:rPr>
        <w:tab/>
        <w:t>_________________________________</w:t>
      </w:r>
    </w:p>
    <w:sectPr w:rsidR="00D11668" w:rsidRPr="002C4988" w:rsidSect="00275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0" w:right="900" w:bottom="993" w:left="920" w:header="720" w:footer="45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BD8D6" w14:textId="77777777" w:rsidR="001C701E" w:rsidRDefault="001C701E" w:rsidP="00DE307D">
      <w:pPr>
        <w:spacing w:after="0" w:line="240" w:lineRule="auto"/>
      </w:pPr>
      <w:r>
        <w:separator/>
      </w:r>
    </w:p>
  </w:endnote>
  <w:endnote w:type="continuationSeparator" w:id="0">
    <w:p w14:paraId="51D56D9D" w14:textId="77777777" w:rsidR="001C701E" w:rsidRDefault="001C701E" w:rsidP="00DE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F147" w14:textId="77777777" w:rsidR="00F14262" w:rsidRDefault="00F142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7A78" w14:textId="25E804F7" w:rsidR="00D11668" w:rsidRDefault="00D11668" w:rsidP="00D11668">
    <w:pPr>
      <w:tabs>
        <w:tab w:val="center" w:pos="4819"/>
        <w:tab w:val="right" w:pos="9638"/>
      </w:tabs>
      <w:jc w:val="center"/>
      <w:rPr>
        <w:rFonts w:ascii="Roboto" w:eastAsia="Roboto" w:hAnsi="Roboto" w:cs="Roboto"/>
        <w:b/>
        <w:sz w:val="20"/>
        <w:szCs w:val="20"/>
      </w:rPr>
    </w:pPr>
    <w:r>
      <w:rPr>
        <w:noProof/>
      </w:rPr>
      <w:drawing>
        <wp:inline distT="0" distB="0" distL="0" distR="0" wp14:anchorId="5113491A" wp14:editId="291FCA86">
          <wp:extent cx="4607448" cy="538762"/>
          <wp:effectExtent l="0" t="0" r="3175" b="0"/>
          <wp:docPr id="8963956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126341" name="Immagine 1733126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1807" cy="553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C789" w14:textId="77777777" w:rsidR="00D11668" w:rsidRDefault="00D116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b/>
        <w:color w:val="000000"/>
        <w:sz w:val="20"/>
        <w:szCs w:val="20"/>
      </w:rPr>
    </w:pPr>
    <w:r>
      <w:rPr>
        <w:rFonts w:ascii="Roboto" w:eastAsia="Roboto" w:hAnsi="Roboto" w:cs="Roboto"/>
        <w:b/>
        <w:color w:val="000000"/>
        <w:sz w:val="20"/>
        <w:szCs w:val="20"/>
      </w:rPr>
      <w:t>ALLEGATO I –</w:t>
    </w:r>
    <w:r>
      <w:rPr>
        <w:rFonts w:ascii="Roboto" w:eastAsia="Roboto" w:hAnsi="Roboto" w:cs="Roboto"/>
        <w:b/>
        <w:sz w:val="20"/>
        <w:szCs w:val="20"/>
      </w:rPr>
      <w:t xml:space="preserve"> Progetto di filiera/rete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DE086" w14:textId="77777777" w:rsidR="001C701E" w:rsidRDefault="001C701E" w:rsidP="00DE307D">
      <w:pPr>
        <w:spacing w:after="0" w:line="240" w:lineRule="auto"/>
      </w:pPr>
      <w:r>
        <w:separator/>
      </w:r>
    </w:p>
  </w:footnote>
  <w:footnote w:type="continuationSeparator" w:id="0">
    <w:p w14:paraId="580E7FD1" w14:textId="77777777" w:rsidR="001C701E" w:rsidRDefault="001C701E" w:rsidP="00DE3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9BBB" w14:textId="77777777" w:rsidR="00F14262" w:rsidRDefault="00F1426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2738"/>
      <w:gridCol w:w="2648"/>
    </w:tblGrid>
    <w:tr w:rsidR="00976769" w14:paraId="5C71534F" w14:textId="77777777" w:rsidTr="00882D42">
      <w:trPr>
        <w:trHeight w:val="714"/>
      </w:trPr>
      <w:tc>
        <w:tcPr>
          <w:tcW w:w="4253" w:type="dxa"/>
        </w:tcPr>
        <w:p w14:paraId="540E5953" w14:textId="37C80848" w:rsidR="00976769" w:rsidRPr="004D3E28" w:rsidRDefault="00976769" w:rsidP="00D166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360" w:after="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4D3E28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 xml:space="preserve">Modello </w:t>
          </w:r>
          <w:r w:rsidR="002C4988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>9</w:t>
          </w:r>
        </w:p>
      </w:tc>
      <w:tc>
        <w:tcPr>
          <w:tcW w:w="2738" w:type="dxa"/>
        </w:tcPr>
        <w:p w14:paraId="4585AD61" w14:textId="253C10E3" w:rsidR="00976769" w:rsidRDefault="00976769">
          <w:pPr>
            <w:tabs>
              <w:tab w:val="center" w:pos="4819"/>
              <w:tab w:val="right" w:pos="9638"/>
            </w:tabs>
            <w:rPr>
              <w:rFonts w:asciiTheme="minorHAnsi" w:eastAsia="Roboto" w:hAnsiTheme="minorHAnsi" w:cstheme="minorHAnsi"/>
              <w:color w:val="000000"/>
            </w:rPr>
          </w:pPr>
        </w:p>
      </w:tc>
      <w:tc>
        <w:tcPr>
          <w:tcW w:w="2648" w:type="dxa"/>
        </w:tcPr>
        <w:p w14:paraId="34592F1E" w14:textId="221D728A" w:rsidR="00976769" w:rsidRDefault="00976769" w:rsidP="00976769">
          <w:pPr>
            <w:tabs>
              <w:tab w:val="center" w:pos="4819"/>
              <w:tab w:val="right" w:pos="9638"/>
            </w:tabs>
            <w:jc w:val="right"/>
            <w:rPr>
              <w:rFonts w:asciiTheme="minorHAnsi" w:eastAsia="Roboto" w:hAnsiTheme="minorHAnsi" w:cstheme="minorHAnsi"/>
              <w:color w:val="000000"/>
            </w:rPr>
          </w:pPr>
          <w:r>
            <w:rPr>
              <w:noProof/>
            </w:rPr>
            <w:drawing>
              <wp:inline distT="0" distB="0" distL="0" distR="0" wp14:anchorId="5EBFD68C" wp14:editId="792E0485">
                <wp:extent cx="1054209" cy="443865"/>
                <wp:effectExtent l="0" t="0" r="0" b="0"/>
                <wp:docPr id="1426373653" name="Immagine 14263736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gal_vda_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9" cy="450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BD9F745" w14:textId="77777777" w:rsidR="00976769" w:rsidRPr="00976769" w:rsidRDefault="00976769" w:rsidP="009800A0">
    <w:pPr>
      <w:ind w:left="709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791D" w14:textId="77777777" w:rsidR="00F14262" w:rsidRDefault="00F142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B28"/>
    <w:multiLevelType w:val="hybridMultilevel"/>
    <w:tmpl w:val="BCDA9540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61AA2"/>
    <w:multiLevelType w:val="hybridMultilevel"/>
    <w:tmpl w:val="C694B89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5D4"/>
    <w:multiLevelType w:val="multilevel"/>
    <w:tmpl w:val="DB3654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8B4AC2"/>
    <w:multiLevelType w:val="hybridMultilevel"/>
    <w:tmpl w:val="85082718"/>
    <w:lvl w:ilvl="0" w:tplc="42FC3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27826D0"/>
    <w:multiLevelType w:val="hybridMultilevel"/>
    <w:tmpl w:val="8A961B8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36A59"/>
    <w:multiLevelType w:val="hybridMultilevel"/>
    <w:tmpl w:val="3D622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8797B"/>
    <w:multiLevelType w:val="hybridMultilevel"/>
    <w:tmpl w:val="1DE43F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683D44"/>
    <w:multiLevelType w:val="hybridMultilevel"/>
    <w:tmpl w:val="1EBEDFB6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887443"/>
    <w:multiLevelType w:val="hybridMultilevel"/>
    <w:tmpl w:val="DF2EA06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1298D"/>
    <w:multiLevelType w:val="hybridMultilevel"/>
    <w:tmpl w:val="6B7874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13112"/>
    <w:multiLevelType w:val="multilevel"/>
    <w:tmpl w:val="75CEF2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CB54B23"/>
    <w:multiLevelType w:val="hybridMultilevel"/>
    <w:tmpl w:val="A29C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F4CE2"/>
    <w:multiLevelType w:val="hybridMultilevel"/>
    <w:tmpl w:val="891A552A"/>
    <w:lvl w:ilvl="0" w:tplc="A93C15DE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D63A4"/>
    <w:multiLevelType w:val="hybridMultilevel"/>
    <w:tmpl w:val="D84EC742"/>
    <w:lvl w:ilvl="0" w:tplc="DBCC9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E7AEB"/>
    <w:multiLevelType w:val="hybridMultilevel"/>
    <w:tmpl w:val="9296F8D0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B5EB7"/>
    <w:multiLevelType w:val="hybridMultilevel"/>
    <w:tmpl w:val="9F88C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B2313"/>
    <w:multiLevelType w:val="hybridMultilevel"/>
    <w:tmpl w:val="88F0EF2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B34158"/>
    <w:multiLevelType w:val="hybridMultilevel"/>
    <w:tmpl w:val="A6325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252E"/>
    <w:multiLevelType w:val="hybridMultilevel"/>
    <w:tmpl w:val="64F6B46C"/>
    <w:lvl w:ilvl="0" w:tplc="9064E1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C732D4"/>
    <w:multiLevelType w:val="multilevel"/>
    <w:tmpl w:val="358A6A7C"/>
    <w:lvl w:ilvl="0">
      <w:start w:val="2"/>
      <w:numFmt w:val="decimal"/>
      <w:lvlText w:val="%1"/>
      <w:lvlJc w:val="left"/>
      <w:pPr>
        <w:ind w:left="644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rFonts w:hint="default"/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rFonts w:hint="default"/>
        <w:u w:val="none"/>
      </w:rPr>
    </w:lvl>
    <w:lvl w:ilvl="3">
      <w:numFmt w:val="bullet"/>
      <w:lvlText w:val="•"/>
      <w:lvlJc w:val="left"/>
      <w:pPr>
        <w:ind w:left="2135" w:hanging="360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3270" w:hanging="360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4405" w:hanging="360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7810" w:hanging="360"/>
      </w:pPr>
      <w:rPr>
        <w:rFonts w:hint="default"/>
        <w:u w:val="none"/>
      </w:rPr>
    </w:lvl>
  </w:abstractNum>
  <w:abstractNum w:abstractNumId="21" w15:restartNumberingAfterBreak="0">
    <w:nsid w:val="5E0A6FBE"/>
    <w:multiLevelType w:val="multilevel"/>
    <w:tmpl w:val="25F0AD6E"/>
    <w:lvl w:ilvl="0">
      <w:numFmt w:val="bullet"/>
      <w:lvlText w:val="□"/>
      <w:lvlJc w:val="left"/>
      <w:pPr>
        <w:ind w:left="1346" w:hanging="258"/>
      </w:pPr>
      <w:rPr>
        <w:u w:val="none"/>
      </w:rPr>
    </w:lvl>
    <w:lvl w:ilvl="1">
      <w:numFmt w:val="bullet"/>
      <w:lvlText w:val="•"/>
      <w:lvlJc w:val="left"/>
      <w:pPr>
        <w:ind w:left="2150" w:hanging="258"/>
      </w:pPr>
      <w:rPr>
        <w:u w:val="none"/>
      </w:rPr>
    </w:lvl>
    <w:lvl w:ilvl="2">
      <w:numFmt w:val="bullet"/>
      <w:lvlText w:val="•"/>
      <w:lvlJc w:val="left"/>
      <w:pPr>
        <w:ind w:left="2960" w:hanging="258"/>
      </w:pPr>
      <w:rPr>
        <w:u w:val="none"/>
      </w:rPr>
    </w:lvl>
    <w:lvl w:ilvl="3">
      <w:numFmt w:val="bullet"/>
      <w:lvlText w:val="•"/>
      <w:lvlJc w:val="left"/>
      <w:pPr>
        <w:ind w:left="3770" w:hanging="258"/>
      </w:pPr>
      <w:rPr>
        <w:u w:val="none"/>
      </w:rPr>
    </w:lvl>
    <w:lvl w:ilvl="4">
      <w:numFmt w:val="bullet"/>
      <w:lvlText w:val="•"/>
      <w:lvlJc w:val="left"/>
      <w:pPr>
        <w:ind w:left="4580" w:hanging="258"/>
      </w:pPr>
      <w:rPr>
        <w:u w:val="none"/>
      </w:rPr>
    </w:lvl>
    <w:lvl w:ilvl="5">
      <w:numFmt w:val="bullet"/>
      <w:lvlText w:val="•"/>
      <w:lvlJc w:val="left"/>
      <w:pPr>
        <w:ind w:left="5390" w:hanging="258"/>
      </w:pPr>
      <w:rPr>
        <w:u w:val="none"/>
      </w:rPr>
    </w:lvl>
    <w:lvl w:ilvl="6">
      <w:numFmt w:val="bullet"/>
      <w:lvlText w:val="•"/>
      <w:lvlJc w:val="left"/>
      <w:pPr>
        <w:ind w:left="6200" w:hanging="258"/>
      </w:pPr>
      <w:rPr>
        <w:u w:val="none"/>
      </w:rPr>
    </w:lvl>
    <w:lvl w:ilvl="7">
      <w:numFmt w:val="bullet"/>
      <w:lvlText w:val="•"/>
      <w:lvlJc w:val="left"/>
      <w:pPr>
        <w:ind w:left="7010" w:hanging="258"/>
      </w:pPr>
      <w:rPr>
        <w:u w:val="none"/>
      </w:rPr>
    </w:lvl>
    <w:lvl w:ilvl="8">
      <w:numFmt w:val="bullet"/>
      <w:lvlText w:val="•"/>
      <w:lvlJc w:val="left"/>
      <w:pPr>
        <w:ind w:left="7820" w:hanging="258"/>
      </w:pPr>
      <w:rPr>
        <w:u w:val="none"/>
      </w:rPr>
    </w:lvl>
  </w:abstractNum>
  <w:abstractNum w:abstractNumId="22" w15:restartNumberingAfterBreak="0">
    <w:nsid w:val="5E467EB6"/>
    <w:multiLevelType w:val="hybridMultilevel"/>
    <w:tmpl w:val="D968FC6C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0C13BC"/>
    <w:multiLevelType w:val="singleLevel"/>
    <w:tmpl w:val="737E3FD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E474C0"/>
    <w:multiLevelType w:val="hybridMultilevel"/>
    <w:tmpl w:val="738AE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47EEF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6" w15:restartNumberingAfterBreak="0">
    <w:nsid w:val="719401EC"/>
    <w:multiLevelType w:val="multilevel"/>
    <w:tmpl w:val="A0C8C97A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74D00FD9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8" w15:restartNumberingAfterBreak="0">
    <w:nsid w:val="7599521D"/>
    <w:multiLevelType w:val="hybridMultilevel"/>
    <w:tmpl w:val="C1D8F0D6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C5F6F"/>
    <w:multiLevelType w:val="multilevel"/>
    <w:tmpl w:val="EF9488EC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hAnsi="Calibri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76D81AD1"/>
    <w:multiLevelType w:val="hybridMultilevel"/>
    <w:tmpl w:val="EFFEAC4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6E2"/>
    <w:multiLevelType w:val="hybridMultilevel"/>
    <w:tmpl w:val="86A4ACE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0B1412"/>
    <w:multiLevelType w:val="hybridMultilevel"/>
    <w:tmpl w:val="367200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47225">
    <w:abstractNumId w:val="19"/>
  </w:num>
  <w:num w:numId="2" w16cid:durableId="532615233">
    <w:abstractNumId w:val="2"/>
  </w:num>
  <w:num w:numId="3" w16cid:durableId="1375420357">
    <w:abstractNumId w:val="4"/>
  </w:num>
  <w:num w:numId="4" w16cid:durableId="464543552">
    <w:abstractNumId w:val="6"/>
  </w:num>
  <w:num w:numId="5" w16cid:durableId="621495527">
    <w:abstractNumId w:val="26"/>
  </w:num>
  <w:num w:numId="6" w16cid:durableId="1183206842">
    <w:abstractNumId w:val="10"/>
  </w:num>
  <w:num w:numId="7" w16cid:durableId="1732070273">
    <w:abstractNumId w:val="29"/>
  </w:num>
  <w:num w:numId="8" w16cid:durableId="2057044010">
    <w:abstractNumId w:val="16"/>
  </w:num>
  <w:num w:numId="9" w16cid:durableId="484931396">
    <w:abstractNumId w:val="3"/>
  </w:num>
  <w:num w:numId="10" w16cid:durableId="140267761">
    <w:abstractNumId w:val="1"/>
  </w:num>
  <w:num w:numId="11" w16cid:durableId="322438162">
    <w:abstractNumId w:val="23"/>
  </w:num>
  <w:num w:numId="12" w16cid:durableId="1941598322">
    <w:abstractNumId w:val="15"/>
  </w:num>
  <w:num w:numId="13" w16cid:durableId="701515321">
    <w:abstractNumId w:val="24"/>
  </w:num>
  <w:num w:numId="14" w16cid:durableId="179860135">
    <w:abstractNumId w:val="7"/>
  </w:num>
  <w:num w:numId="15" w16cid:durableId="20339213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923818">
    <w:abstractNumId w:val="17"/>
  </w:num>
  <w:num w:numId="17" w16cid:durableId="1577860186">
    <w:abstractNumId w:val="22"/>
  </w:num>
  <w:num w:numId="18" w16cid:durableId="1395398929">
    <w:abstractNumId w:val="5"/>
  </w:num>
  <w:num w:numId="19" w16cid:durableId="225645638">
    <w:abstractNumId w:val="31"/>
  </w:num>
  <w:num w:numId="20" w16cid:durableId="1673340548">
    <w:abstractNumId w:val="0"/>
  </w:num>
  <w:num w:numId="21" w16cid:durableId="1947034050">
    <w:abstractNumId w:val="8"/>
  </w:num>
  <w:num w:numId="22" w16cid:durableId="1760449160">
    <w:abstractNumId w:val="14"/>
  </w:num>
  <w:num w:numId="23" w16cid:durableId="1986081178">
    <w:abstractNumId w:val="32"/>
  </w:num>
  <w:num w:numId="24" w16cid:durableId="911886528">
    <w:abstractNumId w:val="12"/>
  </w:num>
  <w:num w:numId="25" w16cid:durableId="1919362335">
    <w:abstractNumId w:val="28"/>
  </w:num>
  <w:num w:numId="26" w16cid:durableId="1397164288">
    <w:abstractNumId w:val="30"/>
  </w:num>
  <w:num w:numId="27" w16cid:durableId="1901405648">
    <w:abstractNumId w:val="21"/>
  </w:num>
  <w:num w:numId="28" w16cid:durableId="659695340">
    <w:abstractNumId w:val="25"/>
  </w:num>
  <w:num w:numId="29" w16cid:durableId="872886129">
    <w:abstractNumId w:val="27"/>
  </w:num>
  <w:num w:numId="30" w16cid:durableId="1425758979">
    <w:abstractNumId w:val="20"/>
  </w:num>
  <w:num w:numId="31" w16cid:durableId="877200701">
    <w:abstractNumId w:val="11"/>
  </w:num>
  <w:num w:numId="32" w16cid:durableId="1361473111">
    <w:abstractNumId w:val="13"/>
  </w:num>
  <w:num w:numId="33" w16cid:durableId="1120294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AC"/>
    <w:rsid w:val="00005108"/>
    <w:rsid w:val="000412B9"/>
    <w:rsid w:val="0008319B"/>
    <w:rsid w:val="000D0B85"/>
    <w:rsid w:val="000D543C"/>
    <w:rsid w:val="000E1F49"/>
    <w:rsid w:val="000E7060"/>
    <w:rsid w:val="00103E5F"/>
    <w:rsid w:val="00105745"/>
    <w:rsid w:val="00171281"/>
    <w:rsid w:val="00173531"/>
    <w:rsid w:val="00174B63"/>
    <w:rsid w:val="00185726"/>
    <w:rsid w:val="00190BCB"/>
    <w:rsid w:val="001916A1"/>
    <w:rsid w:val="001B714E"/>
    <w:rsid w:val="001C701E"/>
    <w:rsid w:val="001E3F4C"/>
    <w:rsid w:val="00213F46"/>
    <w:rsid w:val="00247846"/>
    <w:rsid w:val="00254BAB"/>
    <w:rsid w:val="00260B54"/>
    <w:rsid w:val="0026740B"/>
    <w:rsid w:val="00273E68"/>
    <w:rsid w:val="00275B24"/>
    <w:rsid w:val="00296CFF"/>
    <w:rsid w:val="002A6969"/>
    <w:rsid w:val="002C0EA5"/>
    <w:rsid w:val="002C4988"/>
    <w:rsid w:val="002C7B06"/>
    <w:rsid w:val="002D674D"/>
    <w:rsid w:val="002F393B"/>
    <w:rsid w:val="003100BF"/>
    <w:rsid w:val="00315B1E"/>
    <w:rsid w:val="00343247"/>
    <w:rsid w:val="00372C12"/>
    <w:rsid w:val="003E0A7F"/>
    <w:rsid w:val="0040443C"/>
    <w:rsid w:val="00411F06"/>
    <w:rsid w:val="004533EE"/>
    <w:rsid w:val="004D3E28"/>
    <w:rsid w:val="004D40AF"/>
    <w:rsid w:val="004E346F"/>
    <w:rsid w:val="00533D37"/>
    <w:rsid w:val="0054404C"/>
    <w:rsid w:val="005725B7"/>
    <w:rsid w:val="005741EA"/>
    <w:rsid w:val="00574D9E"/>
    <w:rsid w:val="005B0C00"/>
    <w:rsid w:val="005C58FC"/>
    <w:rsid w:val="005D3E6A"/>
    <w:rsid w:val="005D53D1"/>
    <w:rsid w:val="005F2D22"/>
    <w:rsid w:val="006004DD"/>
    <w:rsid w:val="00633EE9"/>
    <w:rsid w:val="00640933"/>
    <w:rsid w:val="006413A6"/>
    <w:rsid w:val="006573AF"/>
    <w:rsid w:val="0067325E"/>
    <w:rsid w:val="006B3A6B"/>
    <w:rsid w:val="006F510A"/>
    <w:rsid w:val="00700F5B"/>
    <w:rsid w:val="0074161F"/>
    <w:rsid w:val="0077226A"/>
    <w:rsid w:val="00785B1F"/>
    <w:rsid w:val="007A51E5"/>
    <w:rsid w:val="007A5B44"/>
    <w:rsid w:val="007B7B6C"/>
    <w:rsid w:val="007F005C"/>
    <w:rsid w:val="00802B8C"/>
    <w:rsid w:val="00803755"/>
    <w:rsid w:val="008752BF"/>
    <w:rsid w:val="00882D42"/>
    <w:rsid w:val="00887547"/>
    <w:rsid w:val="00894737"/>
    <w:rsid w:val="008E25F8"/>
    <w:rsid w:val="009022B8"/>
    <w:rsid w:val="00946EF5"/>
    <w:rsid w:val="00952066"/>
    <w:rsid w:val="00961B28"/>
    <w:rsid w:val="009748C5"/>
    <w:rsid w:val="00976769"/>
    <w:rsid w:val="009800A0"/>
    <w:rsid w:val="00995027"/>
    <w:rsid w:val="009D58EF"/>
    <w:rsid w:val="009D6E01"/>
    <w:rsid w:val="00A112A7"/>
    <w:rsid w:val="00AB295D"/>
    <w:rsid w:val="00B07022"/>
    <w:rsid w:val="00B15E70"/>
    <w:rsid w:val="00B234BE"/>
    <w:rsid w:val="00B24A8F"/>
    <w:rsid w:val="00B31E9E"/>
    <w:rsid w:val="00B32BBF"/>
    <w:rsid w:val="00B45659"/>
    <w:rsid w:val="00B47770"/>
    <w:rsid w:val="00BC3427"/>
    <w:rsid w:val="00BD0052"/>
    <w:rsid w:val="00BD47C0"/>
    <w:rsid w:val="00C020AC"/>
    <w:rsid w:val="00C11F21"/>
    <w:rsid w:val="00C2642E"/>
    <w:rsid w:val="00C52EBB"/>
    <w:rsid w:val="00C57E0E"/>
    <w:rsid w:val="00C7447A"/>
    <w:rsid w:val="00C83703"/>
    <w:rsid w:val="00CB2016"/>
    <w:rsid w:val="00CB5EFC"/>
    <w:rsid w:val="00CF0B1E"/>
    <w:rsid w:val="00D014C9"/>
    <w:rsid w:val="00D107C0"/>
    <w:rsid w:val="00D11668"/>
    <w:rsid w:val="00D16623"/>
    <w:rsid w:val="00D70F6E"/>
    <w:rsid w:val="00DA4621"/>
    <w:rsid w:val="00DE307D"/>
    <w:rsid w:val="00E132F7"/>
    <w:rsid w:val="00E34A3D"/>
    <w:rsid w:val="00E368A0"/>
    <w:rsid w:val="00E501CC"/>
    <w:rsid w:val="00E73506"/>
    <w:rsid w:val="00E9080F"/>
    <w:rsid w:val="00EB3974"/>
    <w:rsid w:val="00EE4238"/>
    <w:rsid w:val="00EF288D"/>
    <w:rsid w:val="00F030BF"/>
    <w:rsid w:val="00F14262"/>
    <w:rsid w:val="00F5112E"/>
    <w:rsid w:val="00F558BB"/>
    <w:rsid w:val="00F749AD"/>
    <w:rsid w:val="00F85ED1"/>
    <w:rsid w:val="00F9596C"/>
    <w:rsid w:val="00FB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22E38"/>
  <w15:chartTrackingRefBased/>
  <w15:docId w15:val="{62145EB7-BA99-42B9-BEC8-8D746C1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1668"/>
    <w:pPr>
      <w:keepNext/>
      <w:keepLines/>
      <w:suppressAutoHyphens/>
      <w:spacing w:before="480" w:after="120" w:line="240" w:lineRule="auto"/>
      <w:outlineLvl w:val="0"/>
    </w:pPr>
    <w:rPr>
      <w:rFonts w:ascii="Liberation Serif" w:eastAsia="Liberation Serif" w:hAnsi="Liberation Serif" w:cs="Liberation Serif"/>
      <w:b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11668"/>
    <w:pPr>
      <w:keepNext/>
      <w:keepLines/>
      <w:suppressAutoHyphens/>
      <w:spacing w:before="360" w:after="80" w:line="240" w:lineRule="auto"/>
      <w:outlineLvl w:val="1"/>
    </w:pPr>
    <w:rPr>
      <w:rFonts w:ascii="Liberation Serif" w:eastAsia="Liberation Serif" w:hAnsi="Liberation Serif" w:cs="Liberation Serif"/>
      <w:b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E307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numbering" w:customStyle="1" w:styleId="WW8Num9">
    <w:name w:val="WW8Num9"/>
    <w:basedOn w:val="Nessunelenco"/>
    <w:rsid w:val="00DE307D"/>
    <w:pPr>
      <w:numPr>
        <w:numId w:val="7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E307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E307D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B234B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B0C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2C0EA5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C0EA5"/>
    <w:rPr>
      <w:rFonts w:ascii="Times New Roman" w:eastAsia="Times New Roman" w:hAnsi="Times New Roman"/>
      <w:lang w:val="fr-FR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46E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6E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6EF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6E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6EF5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EF5"/>
    <w:rPr>
      <w:rFonts w:ascii="Segoe UI" w:hAnsi="Segoe UI" w:cs="Segoe UI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11668"/>
    <w:rPr>
      <w:rFonts w:ascii="Liberation Serif" w:eastAsia="Liberation Serif" w:hAnsi="Liberation Serif" w:cs="Liberation Serif"/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11668"/>
    <w:rPr>
      <w:rFonts w:ascii="Liberation Serif" w:eastAsia="Liberation Serif" w:hAnsi="Liberation Serif" w:cs="Liberation Serif"/>
      <w:b/>
      <w:sz w:val="36"/>
      <w:szCs w:val="36"/>
    </w:rPr>
  </w:style>
  <w:style w:type="paragraph" w:styleId="Corpotesto">
    <w:name w:val="Body Text"/>
    <w:basedOn w:val="Normale"/>
    <w:link w:val="CorpotestoCarattere"/>
    <w:rsid w:val="002C498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C4988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2256-8AAA-40D8-971B-78B368AD5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Anello Marta</dc:creator>
  <cp:keywords/>
  <cp:lastModifiedBy>GAL VDA</cp:lastModifiedBy>
  <cp:revision>25</cp:revision>
  <cp:lastPrinted>2016-08-18T11:43:00Z</cp:lastPrinted>
  <dcterms:created xsi:type="dcterms:W3CDTF">2025-03-12T08:33:00Z</dcterms:created>
  <dcterms:modified xsi:type="dcterms:W3CDTF">2026-07-23T10:37:00Z</dcterms:modified>
</cp:coreProperties>
</file>